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beim Gewerbezentralregister 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FE6C48" w:rsidTr="008E6B14">
        <w:tc>
          <w:tcPr>
            <w:tcW w:w="9209" w:type="dxa"/>
          </w:tcPr>
          <w:p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1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des Gewerbezentralregisters </w:t>
            </w:r>
          </w:p>
          <w:p w:rsidR="00164395" w:rsidRPr="00FE6C48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nach § 150a der Gewerbeordnung in der aktuell gültigen Fassung anfordern können.</w:t>
            </w:r>
          </w:p>
        </w:tc>
      </w:tr>
    </w:tbl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E6C48" w:rsidRP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0A3775" w:rsidRDefault="000A3775" w:rsidP="000A3775">
      <w:pPr>
        <w:rPr>
          <w:rFonts w:cstheme="minorHAnsi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59"/>
      </w:tblGrid>
      <w:tr w:rsidR="000A3775" w:rsidRPr="000A3775" w:rsidTr="000911D4">
        <w:tc>
          <w:tcPr>
            <w:tcW w:w="9209" w:type="dxa"/>
          </w:tcPr>
          <w:p w:rsidR="000A3775" w:rsidRPr="000A3775" w:rsidRDefault="000A3775" w:rsidP="000911D4">
            <w:pPr>
              <w:pStyle w:val="KeinLeerraum"/>
              <w:spacing w:after="0"/>
              <w:rPr>
                <w:rFonts w:cs="Arial"/>
                <w:sz w:val="20"/>
                <w:szCs w:val="20"/>
              </w:rPr>
            </w:pPr>
            <w:r w:rsidRPr="000A3775">
              <w:rPr>
                <w:rFonts w:cs="Arial"/>
                <w:b/>
                <w:sz w:val="20"/>
                <w:szCs w:val="20"/>
              </w:rPr>
              <w:t xml:space="preserve">Ort </w:t>
            </w:r>
            <w:sdt>
              <w:sdtPr>
                <w:rPr>
                  <w:rFonts w:cs="Arial"/>
                  <w:szCs w:val="20"/>
                </w:rPr>
                <w:id w:val="1066074868"/>
                <w:placeholder>
                  <w:docPart w:val="50C1F87F10DD44FB9B918C40D6A94719"/>
                </w:placeholder>
                <w:showingPlcHdr/>
                <w:text/>
              </w:sdtPr>
              <w:sdtEndPr/>
              <w:sdtContent>
                <w:r w:rsidRPr="000A3775">
                  <w:rPr>
                    <w:rStyle w:val="Platzhaltertext"/>
                    <w:rFonts w:cs="Arial"/>
                    <w:sz w:val="20"/>
                    <w:szCs w:val="20"/>
                    <w:bdr w:val="single" w:sz="8" w:space="0" w:color="C00000"/>
                  </w:rPr>
                  <w:t>Klicken Sie hier, um Text einzugeben.</w:t>
                </w:r>
              </w:sdtContent>
            </w:sdt>
            <w:r w:rsidRPr="000A3775">
              <w:rPr>
                <w:rFonts w:cs="Arial"/>
                <w:sz w:val="20"/>
                <w:szCs w:val="20"/>
              </w:rPr>
              <w:t xml:space="preserve">, </w:t>
            </w:r>
            <w:r w:rsidRPr="000A3775">
              <w:rPr>
                <w:rFonts w:cs="Arial"/>
                <w:b/>
                <w:sz w:val="20"/>
                <w:szCs w:val="20"/>
              </w:rPr>
              <w:t>Datum</w:t>
            </w:r>
            <w:r w:rsidRPr="000A3775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Cs w:val="20"/>
                </w:rPr>
                <w:id w:val="-816262503"/>
                <w:placeholder>
                  <w:docPart w:val="84CA588D17DD4FB181C7EBB211E1118F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Pr="000A3775">
                  <w:rPr>
                    <w:rStyle w:val="Platzhaltertext"/>
                    <w:rFonts w:cs="Arial"/>
                    <w:sz w:val="20"/>
                    <w:szCs w:val="20"/>
                    <w:bdr w:val="single" w:sz="8" w:space="0" w:color="C00000"/>
                    <w:shd w:val="clear" w:color="auto" w:fill="FFFFFF" w:themeFill="background1"/>
                  </w:rPr>
                  <w:t>Klicken Sie hier, um ein Datum einzugeben.</w:t>
                </w:r>
              </w:sdtContent>
            </w:sdt>
          </w:p>
          <w:p w:rsidR="000A3775" w:rsidRPr="000A3775" w:rsidRDefault="000A3775" w:rsidP="000911D4">
            <w:pPr>
              <w:pStyle w:val="KeinLeerraum"/>
              <w:spacing w:before="0" w:after="0"/>
              <w:rPr>
                <w:rFonts w:cs="Arial"/>
                <w:sz w:val="20"/>
                <w:szCs w:val="20"/>
              </w:rPr>
            </w:pPr>
          </w:p>
          <w:p w:rsidR="000A3775" w:rsidRPr="000A3775" w:rsidRDefault="000A3775" w:rsidP="000911D4">
            <w:pPr>
              <w:pStyle w:val="KeinLeerraum"/>
              <w:spacing w:after="0"/>
              <w:rPr>
                <w:rFonts w:cs="Arial"/>
                <w:sz w:val="20"/>
                <w:szCs w:val="20"/>
                <w:bdr w:val="single" w:sz="12" w:space="0" w:color="C00000"/>
              </w:rPr>
            </w:pPr>
            <w:r w:rsidRPr="000A3775">
              <w:rPr>
                <w:rFonts w:cs="Arial"/>
                <w:b/>
                <w:sz w:val="20"/>
                <w:szCs w:val="20"/>
              </w:rPr>
              <w:t>Firma</w:t>
            </w:r>
            <w:r w:rsidRPr="000A3775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Cs w:val="20"/>
                </w:rPr>
                <w:id w:val="94751011"/>
                <w:placeholder>
                  <w:docPart w:val="A39211CD627F400FB85CAC80EE25DF3F"/>
                </w:placeholder>
                <w:showingPlcHdr/>
                <w:text/>
              </w:sdtPr>
              <w:sdtEndPr/>
              <w:sdtContent>
                <w:r w:rsidRPr="000A3775">
                  <w:rPr>
                    <w:rStyle w:val="Platzhaltertext"/>
                    <w:rFonts w:cs="Arial"/>
                    <w:sz w:val="20"/>
                    <w:szCs w:val="20"/>
                    <w:bdr w:val="single" w:sz="8" w:space="0" w:color="C00000"/>
                  </w:rPr>
                  <w:t>Klicken Sie hier, um Text einzugeben.</w:t>
                </w:r>
              </w:sdtContent>
            </w:sdt>
          </w:p>
          <w:p w:rsidR="000A3775" w:rsidRPr="000A3775" w:rsidRDefault="000A3775" w:rsidP="000911D4">
            <w:pPr>
              <w:pStyle w:val="KeinLeerraum"/>
              <w:spacing w:before="0" w:after="0"/>
              <w:rPr>
                <w:rFonts w:cs="Arial"/>
                <w:sz w:val="20"/>
                <w:szCs w:val="20"/>
                <w:bdr w:val="single" w:sz="12" w:space="0" w:color="C00000"/>
              </w:rPr>
            </w:pPr>
            <w:r w:rsidRPr="000A3775">
              <w:rPr>
                <w:rFonts w:cs="Arial"/>
                <w:b/>
                <w:sz w:val="20"/>
                <w:szCs w:val="20"/>
              </w:rPr>
              <w:t xml:space="preserve">Erklärende/r </w:t>
            </w:r>
            <w:sdt>
              <w:sdtPr>
                <w:rPr>
                  <w:rFonts w:cs="Arial"/>
                  <w:szCs w:val="20"/>
                </w:rPr>
                <w:id w:val="-1341306642"/>
                <w:placeholder>
                  <w:docPart w:val="92466B6A30704074A98CAC3613DD2681"/>
                </w:placeholder>
                <w:showingPlcHdr/>
                <w:text/>
              </w:sdtPr>
              <w:sdtEndPr/>
              <w:sdtContent>
                <w:r w:rsidRPr="000A3775">
                  <w:rPr>
                    <w:rStyle w:val="Platzhaltertext"/>
                    <w:rFonts w:cs="Arial"/>
                    <w:sz w:val="20"/>
                    <w:szCs w:val="20"/>
                    <w:bdr w:val="single" w:sz="8" w:space="0" w:color="C00000"/>
                  </w:rPr>
                  <w:t>Klicken Sie hier, um Text einzugeben.</w:t>
                </w:r>
              </w:sdtContent>
            </w:sdt>
          </w:p>
          <w:p w:rsidR="000A3775" w:rsidRPr="000A3775" w:rsidRDefault="000A3775" w:rsidP="000911D4">
            <w:pPr>
              <w:pStyle w:val="KeinLeerraum"/>
              <w:rPr>
                <w:rFonts w:cs="Arial"/>
                <w:b/>
                <w:sz w:val="20"/>
                <w:szCs w:val="20"/>
              </w:rPr>
            </w:pPr>
            <w:r w:rsidRPr="000A3775">
              <w:rPr>
                <w:rFonts w:cs="Arial"/>
                <w:b/>
                <w:sz w:val="20"/>
                <w:szCs w:val="20"/>
              </w:rPr>
              <w:t>______________________________________________________________________________</w:t>
            </w:r>
          </w:p>
          <w:p w:rsidR="000A3775" w:rsidRPr="000A3775" w:rsidRDefault="000A3775" w:rsidP="000911D4">
            <w:pPr>
              <w:pStyle w:val="KeinLeerraum"/>
              <w:spacing w:before="0" w:after="0"/>
              <w:rPr>
                <w:rFonts w:cs="Arial"/>
                <w:sz w:val="20"/>
                <w:szCs w:val="20"/>
              </w:rPr>
            </w:pPr>
            <w:r w:rsidRPr="000A3775">
              <w:rPr>
                <w:rFonts w:cs="Arial"/>
                <w:sz w:val="20"/>
                <w:szCs w:val="20"/>
              </w:rPr>
              <w:t xml:space="preserve">Firma und Name des Erklärenden in </w:t>
            </w:r>
            <w:r w:rsidRPr="000A3775">
              <w:rPr>
                <w:rFonts w:cs="Arial"/>
                <w:b/>
                <w:sz w:val="20"/>
                <w:szCs w:val="20"/>
              </w:rPr>
              <w:t>Textform gemäß § 126b BGB</w:t>
            </w:r>
            <w:r w:rsidRPr="000A3775">
              <w:rPr>
                <w:rFonts w:cs="Arial"/>
                <w:sz w:val="20"/>
                <w:szCs w:val="20"/>
              </w:rPr>
              <w:t xml:space="preserve"> (Unterschrift nicht notwendig)</w:t>
            </w:r>
          </w:p>
          <w:p w:rsidR="000A3775" w:rsidRPr="000A3775" w:rsidRDefault="000A3775" w:rsidP="000911D4">
            <w:pPr>
              <w:pStyle w:val="KeinLeerraum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:rsidR="000A3775" w:rsidRPr="000A3775" w:rsidRDefault="000A3775" w:rsidP="000A3775">
      <w:pPr>
        <w:rPr>
          <w:rFonts w:ascii="Arial" w:hAnsi="Arial" w:cs="Arial"/>
          <w:sz w:val="20"/>
        </w:rPr>
      </w:pPr>
    </w:p>
    <w:p w:rsidR="000A3775" w:rsidRPr="000A3775" w:rsidRDefault="000A3775" w:rsidP="000A3775">
      <w:pPr>
        <w:spacing w:after="120"/>
        <w:rPr>
          <w:rFonts w:ascii="Arial" w:hAnsi="Arial" w:cs="Arial"/>
          <w:b/>
          <w:sz w:val="20"/>
        </w:rPr>
      </w:pPr>
      <w:r w:rsidRPr="000A3775">
        <w:rPr>
          <w:rFonts w:ascii="Arial" w:hAnsi="Arial" w:cs="Arial"/>
          <w:b/>
          <w:sz w:val="20"/>
        </w:rPr>
        <w:t>Hinweis</w:t>
      </w:r>
    </w:p>
    <w:p w:rsidR="000A3775" w:rsidRPr="000A3775" w:rsidRDefault="000A3775" w:rsidP="000A3775">
      <w:pPr>
        <w:rPr>
          <w:rFonts w:ascii="Arial" w:hAnsi="Arial" w:cs="Arial"/>
          <w:sz w:val="20"/>
        </w:rPr>
      </w:pPr>
      <w:r w:rsidRPr="000A3775">
        <w:rPr>
          <w:rFonts w:ascii="Arial" w:hAnsi="Arial" w:cs="Arial"/>
          <w:sz w:val="20"/>
        </w:rPr>
        <w:t xml:space="preserve">Dieses Dokument ist schreibgeschützt. Nur die Rot-umrahmten Felder sind editierbar. Dazu klicken Sie bitte auf Ansicht -&gt; Dokument bearbeiten oder Drücken Sie </w:t>
      </w:r>
      <w:proofErr w:type="spellStart"/>
      <w:r w:rsidRPr="000A3775">
        <w:rPr>
          <w:rFonts w:ascii="Arial" w:hAnsi="Arial" w:cs="Arial"/>
          <w:sz w:val="20"/>
        </w:rPr>
        <w:t>Esc</w:t>
      </w:r>
      <w:proofErr w:type="spellEnd"/>
      <w:r w:rsidRPr="000A3775">
        <w:rPr>
          <w:rFonts w:ascii="Arial" w:hAnsi="Arial" w:cs="Arial"/>
          <w:sz w:val="20"/>
        </w:rPr>
        <w:t xml:space="preserve">. Alternativ können Sie dieses Dokument auch drucken, händisch ausfüllen und einscannen. Das ausgefüllte Dokument ist als </w:t>
      </w:r>
      <w:r w:rsidRPr="000A3775">
        <w:rPr>
          <w:rFonts w:ascii="Arial" w:hAnsi="Arial" w:cs="Arial"/>
          <w:b/>
          <w:sz w:val="20"/>
        </w:rPr>
        <w:t>PDF-Dokument</w:t>
      </w:r>
      <w:r w:rsidRPr="000A3775">
        <w:rPr>
          <w:rFonts w:ascii="Arial" w:hAnsi="Arial" w:cs="Arial"/>
          <w:sz w:val="20"/>
        </w:rPr>
        <w:t xml:space="preserve"> mit dem Angebot einzureichen.  </w:t>
      </w:r>
    </w:p>
    <w:p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p w:rsidR="00F5574A" w:rsidRPr="00FD4B20" w:rsidRDefault="00F5574A" w:rsidP="00F5574A">
      <w:pPr>
        <w:tabs>
          <w:tab w:val="left" w:pos="1276"/>
        </w:tabs>
        <w:rPr>
          <w:rFonts w:ascii="Times New Roman" w:hAnsi="Times New Roman"/>
          <w:szCs w:val="24"/>
        </w:rPr>
      </w:pPr>
    </w:p>
    <w:p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C2A" w:rsidRDefault="00B05C2A">
      <w:r>
        <w:separator/>
      </w:r>
    </w:p>
  </w:endnote>
  <w:endnote w:type="continuationSeparator" w:id="0">
    <w:p w:rsidR="00B05C2A" w:rsidRDefault="00B0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C2A" w:rsidRDefault="00B05C2A">
      <w:r>
        <w:separator/>
      </w:r>
    </w:p>
  </w:footnote>
  <w:footnote w:type="continuationSeparator" w:id="0">
    <w:p w:rsidR="00B05C2A" w:rsidRDefault="00B05C2A">
      <w:r>
        <w:continuationSeparator/>
      </w:r>
    </w:p>
  </w:footnote>
  <w:footnote w:id="1"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:rsidR="002F1C36" w:rsidRDefault="00FE6C48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04</w:t>
    </w:r>
    <w:r w:rsidR="002F1C36">
      <w:t>/</w:t>
    </w:r>
    <w:r w:rsidR="00164395">
      <w:t>2018</w:t>
    </w:r>
    <w:r w:rsidR="002F1C36">
      <w:tab/>
    </w:r>
    <w:r>
      <w:t>Eigenerklärung Mindestlohngesetz</w:t>
    </w:r>
  </w:p>
  <w:p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COpYojvCRUd3oD/nTKrah486cJb8hgkQ7kspD6W4bv/GKaztJbGjtO+PPVRtFSRET3MC+8V0cFan6qm6LuFtw==" w:salt="EcpgcWj2/m0Jn60yqwvcBA==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A3775"/>
    <w:rsid w:val="000A5B8E"/>
    <w:rsid w:val="000C35D1"/>
    <w:rsid w:val="000E27EB"/>
    <w:rsid w:val="00114ECD"/>
    <w:rsid w:val="00135C3C"/>
    <w:rsid w:val="00164395"/>
    <w:rsid w:val="001A23D5"/>
    <w:rsid w:val="00200B62"/>
    <w:rsid w:val="00226B9B"/>
    <w:rsid w:val="0024065C"/>
    <w:rsid w:val="002A2844"/>
    <w:rsid w:val="002F1C36"/>
    <w:rsid w:val="002F3776"/>
    <w:rsid w:val="00322A5F"/>
    <w:rsid w:val="0036114A"/>
    <w:rsid w:val="00372A75"/>
    <w:rsid w:val="003914C4"/>
    <w:rsid w:val="003D4CF2"/>
    <w:rsid w:val="0042774F"/>
    <w:rsid w:val="004A0383"/>
    <w:rsid w:val="00570895"/>
    <w:rsid w:val="00646D3A"/>
    <w:rsid w:val="00676295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8F03D7"/>
    <w:rsid w:val="00930A39"/>
    <w:rsid w:val="0093162D"/>
    <w:rsid w:val="00977073"/>
    <w:rsid w:val="009B0641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B4820"/>
    <w:rsid w:val="00C415AC"/>
    <w:rsid w:val="00CF318C"/>
    <w:rsid w:val="00D7668F"/>
    <w:rsid w:val="00DA4893"/>
    <w:rsid w:val="00DC1444"/>
    <w:rsid w:val="00E2142F"/>
    <w:rsid w:val="00ED5357"/>
    <w:rsid w:val="00F5574A"/>
    <w:rsid w:val="00F80B7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079B8E11-6617-4C08-A940-EA9023EF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Platzhaltertext">
    <w:name w:val="Placeholder Text"/>
    <w:basedOn w:val="Absatz-Standardschriftart"/>
    <w:uiPriority w:val="99"/>
    <w:semiHidden/>
    <w:rsid w:val="000A37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0C1F87F10DD44FB9B918C40D6A94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0E0797-608D-4BA8-8324-85B48F3DA5BA}"/>
      </w:docPartPr>
      <w:docPartBody>
        <w:p w:rsidR="00B768A4" w:rsidRDefault="00A63976" w:rsidP="00A63976">
          <w:pPr>
            <w:pStyle w:val="50C1F87F10DD44FB9B918C40D6A94719"/>
          </w:pPr>
          <w:r w:rsidRPr="009B527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CA588D17DD4FB181C7EBB211E111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F697A6-DA52-4B45-9BEA-2DCC5703D0FA}"/>
      </w:docPartPr>
      <w:docPartBody>
        <w:p w:rsidR="00B768A4" w:rsidRDefault="00A63976" w:rsidP="00A63976">
          <w:pPr>
            <w:pStyle w:val="84CA588D17DD4FB181C7EBB211E1118F"/>
          </w:pPr>
          <w:r w:rsidRPr="009B5270"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A39211CD627F400FB85CAC80EE25D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2B6EEB-9A44-4EDF-B924-1E0159A0362E}"/>
      </w:docPartPr>
      <w:docPartBody>
        <w:p w:rsidR="00B768A4" w:rsidRDefault="00A63976" w:rsidP="00A63976">
          <w:pPr>
            <w:pStyle w:val="A39211CD627F400FB85CAC80EE25DF3F"/>
          </w:pPr>
          <w:r w:rsidRPr="009B527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466B6A30704074A98CAC3613DD26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80FD-ADF0-4550-9653-9C47C988049F}"/>
      </w:docPartPr>
      <w:docPartBody>
        <w:p w:rsidR="00B768A4" w:rsidRDefault="00A63976" w:rsidP="00A63976">
          <w:pPr>
            <w:pStyle w:val="92466B6A30704074A98CAC3613DD2681"/>
          </w:pPr>
          <w:r w:rsidRPr="009B527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976"/>
    <w:rsid w:val="00A63976"/>
    <w:rsid w:val="00B7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3976"/>
    <w:rPr>
      <w:color w:val="808080"/>
    </w:rPr>
  </w:style>
  <w:style w:type="paragraph" w:customStyle="1" w:styleId="50C1F87F10DD44FB9B918C40D6A94719">
    <w:name w:val="50C1F87F10DD44FB9B918C40D6A94719"/>
    <w:rsid w:val="00A63976"/>
  </w:style>
  <w:style w:type="paragraph" w:customStyle="1" w:styleId="84CA588D17DD4FB181C7EBB211E1118F">
    <w:name w:val="84CA588D17DD4FB181C7EBB211E1118F"/>
    <w:rsid w:val="00A63976"/>
  </w:style>
  <w:style w:type="paragraph" w:customStyle="1" w:styleId="A39211CD627F400FB85CAC80EE25DF3F">
    <w:name w:val="A39211CD627F400FB85CAC80EE25DF3F"/>
    <w:rsid w:val="00A63976"/>
  </w:style>
  <w:style w:type="paragraph" w:customStyle="1" w:styleId="92466B6A30704074A98CAC3613DD2681">
    <w:name w:val="92466B6A30704074A98CAC3613DD2681"/>
    <w:rsid w:val="00A639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3A9C9-9138-47CF-AEBF-3F70CC21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1308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David Jahnke</cp:lastModifiedBy>
  <cp:revision>6</cp:revision>
  <cp:lastPrinted>2015-07-17T10:09:00Z</cp:lastPrinted>
  <dcterms:created xsi:type="dcterms:W3CDTF">2022-01-13T16:22:00Z</dcterms:created>
  <dcterms:modified xsi:type="dcterms:W3CDTF">2022-06-13T12:47:00Z</dcterms:modified>
</cp:coreProperties>
</file>